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3837"/>
        <w:gridCol w:w="3837"/>
      </w:tblGrid>
      <w:tr w:rsidR="005D6010" w:rsidTr="005D6010">
        <w:trPr>
          <w:trHeight w:val="1800"/>
        </w:trPr>
        <w:tc>
          <w:tcPr>
            <w:tcW w:w="3836" w:type="dxa"/>
            <w:shd w:val="clear" w:color="auto" w:fill="2E74B5" w:themeFill="accent1" w:themeFillShade="BF"/>
            <w:vAlign w:val="center"/>
          </w:tcPr>
          <w:p w:rsidR="000A0F6C" w:rsidRDefault="000A0F6C" w:rsidP="005D6010">
            <w:pPr>
              <w:jc w:val="center"/>
              <w:rPr>
                <w:noProof/>
              </w:rPr>
            </w:pPr>
            <w:bookmarkStart w:id="0" w:name="_GoBack"/>
            <w:bookmarkEnd w:id="0"/>
          </w:p>
          <w:p w:rsidR="005D6010" w:rsidRPr="000A0F6C" w:rsidRDefault="005D6010" w:rsidP="005D6010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0A0F6C">
              <w:rPr>
                <w:b/>
                <w:color w:val="FFFFFF" w:themeColor="background1"/>
                <w:sz w:val="48"/>
                <w:szCs w:val="48"/>
              </w:rPr>
              <w:t>FOR SALE</w:t>
            </w:r>
          </w:p>
          <w:p w:rsidR="005D6010" w:rsidRDefault="000A0F6C" w:rsidP="005D601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50909EE" wp14:editId="66CEA6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4933950" cy="35528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w-home-1553256_960_720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7" b="9947"/>
                          <a:stretch/>
                        </pic:blipFill>
                        <pic:spPr bwMode="auto">
                          <a:xfrm>
                            <a:off x="0" y="0"/>
                            <a:ext cx="4933950" cy="3552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010" w:rsidRPr="000A0F6C">
              <w:rPr>
                <w:b/>
                <w:color w:val="FFFFFF" w:themeColor="background1"/>
                <w:sz w:val="48"/>
                <w:szCs w:val="48"/>
              </w:rPr>
              <w:t>BY OWNER</w:t>
            </w:r>
          </w:p>
        </w:tc>
        <w:tc>
          <w:tcPr>
            <w:tcW w:w="7674" w:type="dxa"/>
            <w:gridSpan w:val="2"/>
            <w:shd w:val="clear" w:color="auto" w:fill="2E74B5" w:themeFill="accent1" w:themeFillShade="BF"/>
            <w:tcMar>
              <w:right w:w="360" w:type="dxa"/>
            </w:tcMar>
            <w:vAlign w:val="center"/>
          </w:tcPr>
          <w:p w:rsidR="005D6010" w:rsidRPr="000A0F6C" w:rsidRDefault="005D6010" w:rsidP="005D6010">
            <w:pPr>
              <w:jc w:val="right"/>
              <w:rPr>
                <w:b/>
                <w:color w:val="FFFFFF" w:themeColor="background1"/>
                <w:sz w:val="72"/>
                <w:szCs w:val="72"/>
              </w:rPr>
            </w:pPr>
            <w:r w:rsidRPr="000A0F6C">
              <w:rPr>
                <w:b/>
                <w:color w:val="FFFFFF" w:themeColor="background1"/>
                <w:sz w:val="72"/>
                <w:szCs w:val="72"/>
              </w:rPr>
              <w:t>$</w:t>
            </w:r>
            <w:r w:rsidR="000A0F6C">
              <w:rPr>
                <w:b/>
                <w:color w:val="FFFFFF" w:themeColor="background1"/>
                <w:sz w:val="72"/>
                <w:szCs w:val="72"/>
              </w:rPr>
              <w:t>3</w:t>
            </w:r>
            <w:r w:rsidRPr="000A0F6C">
              <w:rPr>
                <w:b/>
                <w:color w:val="FFFFFF" w:themeColor="background1"/>
                <w:sz w:val="72"/>
                <w:szCs w:val="72"/>
              </w:rPr>
              <w:t>43,210</w:t>
            </w:r>
          </w:p>
          <w:p w:rsidR="005D6010" w:rsidRDefault="005D6010" w:rsidP="005D6010">
            <w:pPr>
              <w:jc w:val="right"/>
            </w:pPr>
            <w:r w:rsidRPr="001A5D9B">
              <w:rPr>
                <w:color w:val="FFFFFF" w:themeColor="background1"/>
                <w:sz w:val="36"/>
                <w:szCs w:val="36"/>
              </w:rPr>
              <w:t>1234 Any Street, City Name, ST 12345</w:t>
            </w:r>
          </w:p>
        </w:tc>
      </w:tr>
      <w:tr w:rsidR="005D6010" w:rsidTr="00BE68C1">
        <w:trPr>
          <w:trHeight w:val="2160"/>
        </w:trPr>
        <w:tc>
          <w:tcPr>
            <w:tcW w:w="7673" w:type="dxa"/>
            <w:gridSpan w:val="2"/>
            <w:vMerge w:val="restart"/>
            <w:shd w:val="clear" w:color="auto" w:fill="auto"/>
            <w:vAlign w:val="center"/>
          </w:tcPr>
          <w:p w:rsidR="005D6010" w:rsidRDefault="005D6010" w:rsidP="000A0F6C"/>
        </w:tc>
        <w:tc>
          <w:tcPr>
            <w:tcW w:w="3837" w:type="dxa"/>
            <w:tcBorders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D6010" w:rsidRPr="006F2430" w:rsidRDefault="005D6010" w:rsidP="000A0F6C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3,200 sq. ft.</w:t>
            </w:r>
          </w:p>
          <w:p w:rsidR="005D6010" w:rsidRPr="006F2430" w:rsidRDefault="005D6010" w:rsidP="000A0F6C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4 Bedrooms</w:t>
            </w:r>
          </w:p>
          <w:p w:rsidR="005D6010" w:rsidRPr="006F2430" w:rsidRDefault="005D6010" w:rsidP="000A0F6C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3.5 Bathrooms</w:t>
            </w:r>
          </w:p>
          <w:p w:rsidR="005D6010" w:rsidRPr="005D6010" w:rsidRDefault="005D6010" w:rsidP="000A0F6C">
            <w:pPr>
              <w:jc w:val="center"/>
              <w:rPr>
                <w:color w:val="1F4E79" w:themeColor="accent1" w:themeShade="80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3 Car Garage</w:t>
            </w:r>
          </w:p>
        </w:tc>
      </w:tr>
      <w:tr w:rsidR="005D6010" w:rsidTr="00BE68C1">
        <w:trPr>
          <w:trHeight w:val="2160"/>
        </w:trPr>
        <w:tc>
          <w:tcPr>
            <w:tcW w:w="7673" w:type="dxa"/>
            <w:gridSpan w:val="2"/>
            <w:vMerge/>
            <w:tcBorders>
              <w:top w:val="single" w:sz="4" w:space="0" w:color="9CC2E5" w:themeColor="accent1" w:themeTint="99"/>
            </w:tcBorders>
            <w:shd w:val="clear" w:color="auto" w:fill="auto"/>
          </w:tcPr>
          <w:p w:rsidR="005D6010" w:rsidRDefault="005D6010" w:rsidP="005D6010"/>
        </w:tc>
        <w:tc>
          <w:tcPr>
            <w:tcW w:w="3837" w:type="dxa"/>
            <w:tcBorders>
              <w:top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D6010" w:rsidRPr="00B23AB4" w:rsidRDefault="005D6010" w:rsidP="005D60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Walk-in closet in master bedroom</w:t>
            </w:r>
          </w:p>
          <w:p w:rsidR="005D6010" w:rsidRPr="00B23AB4" w:rsidRDefault="005D6010" w:rsidP="005D60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Laundry room</w:t>
            </w:r>
          </w:p>
          <w:p w:rsidR="005D6010" w:rsidRPr="00B23AB4" w:rsidRDefault="005D6010" w:rsidP="005D60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Energy-Star rated windows</w:t>
            </w:r>
          </w:p>
          <w:p w:rsidR="005D6010" w:rsidRPr="00B23AB4" w:rsidRDefault="005D6010" w:rsidP="005D60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Programmable thermostat</w:t>
            </w:r>
          </w:p>
          <w:p w:rsidR="005D6010" w:rsidRPr="005D6010" w:rsidRDefault="005D6010" w:rsidP="005D6010">
            <w:pPr>
              <w:spacing w:line="276" w:lineRule="auto"/>
              <w:jc w:val="center"/>
              <w:rPr>
                <w:color w:val="1F4E79" w:themeColor="accent1" w:themeShade="80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Granite countertop in the kitchen</w:t>
            </w:r>
          </w:p>
        </w:tc>
      </w:tr>
      <w:tr w:rsidR="005D6010" w:rsidTr="006F2430">
        <w:trPr>
          <w:trHeight w:val="1080"/>
        </w:trPr>
        <w:tc>
          <w:tcPr>
            <w:tcW w:w="11510" w:type="dxa"/>
            <w:gridSpan w:val="3"/>
            <w:shd w:val="clear" w:color="auto" w:fill="BDD6EE" w:themeFill="accent1" w:themeFillTint="66"/>
            <w:vAlign w:val="center"/>
          </w:tcPr>
          <w:p w:rsidR="005D6010" w:rsidRPr="005D6010" w:rsidRDefault="005D6010" w:rsidP="005D6010">
            <w:pPr>
              <w:jc w:val="center"/>
              <w:rPr>
                <w:color w:val="1F4E79" w:themeColor="accent1" w:themeShade="80"/>
              </w:rPr>
            </w:pPr>
            <w:r w:rsidRPr="005D6010">
              <w:rPr>
                <w:rFonts w:cs="Times New Roman"/>
                <w:b/>
                <w:color w:val="1F4E79" w:themeColor="accent1" w:themeShade="80"/>
                <w:sz w:val="34"/>
                <w:szCs w:val="34"/>
              </w:rPr>
              <w:t>Contact Owner:</w:t>
            </w:r>
            <w:r w:rsidRPr="005D6010">
              <w:rPr>
                <w:rFonts w:cs="Times New Roman"/>
                <w:color w:val="1F4E79" w:themeColor="accent1" w:themeShade="80"/>
                <w:sz w:val="34"/>
                <w:szCs w:val="34"/>
              </w:rPr>
              <w:t xml:space="preserve">  Roger Smith  |  (123) 456-7890  |  rsmith@email.com</w:t>
            </w:r>
          </w:p>
        </w:tc>
      </w:tr>
      <w:tr w:rsidR="006F2430" w:rsidTr="006F2430">
        <w:trPr>
          <w:trHeight w:val="720"/>
        </w:trPr>
        <w:tc>
          <w:tcPr>
            <w:tcW w:w="11510" w:type="dxa"/>
            <w:gridSpan w:val="3"/>
            <w:shd w:val="clear" w:color="auto" w:fill="auto"/>
            <w:vAlign w:val="center"/>
          </w:tcPr>
          <w:p w:rsidR="006F2430" w:rsidRPr="005D6010" w:rsidRDefault="006F2430" w:rsidP="005D6010">
            <w:pPr>
              <w:jc w:val="center"/>
              <w:rPr>
                <w:rFonts w:cs="Times New Roman"/>
                <w:b/>
                <w:color w:val="1F4E79" w:themeColor="accent1" w:themeShade="80"/>
                <w:sz w:val="34"/>
                <w:szCs w:val="34"/>
              </w:rPr>
            </w:pPr>
          </w:p>
        </w:tc>
      </w:tr>
      <w:tr w:rsidR="006F2430" w:rsidTr="00B16124">
        <w:trPr>
          <w:trHeight w:val="1800"/>
        </w:trPr>
        <w:tc>
          <w:tcPr>
            <w:tcW w:w="3836" w:type="dxa"/>
            <w:shd w:val="clear" w:color="auto" w:fill="2E74B5" w:themeFill="accent1" w:themeFillShade="BF"/>
            <w:vAlign w:val="center"/>
          </w:tcPr>
          <w:p w:rsidR="000A0F6C" w:rsidRDefault="006F2430" w:rsidP="000A0F6C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0A0F6C">
              <w:rPr>
                <w:b/>
                <w:color w:val="FFFFFF" w:themeColor="background1"/>
                <w:sz w:val="48"/>
                <w:szCs w:val="48"/>
              </w:rPr>
              <w:t>FOR SALE</w:t>
            </w:r>
          </w:p>
          <w:p w:rsidR="006F2430" w:rsidRPr="000A0F6C" w:rsidRDefault="006F2430" w:rsidP="000A0F6C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0A0F6C">
              <w:rPr>
                <w:b/>
                <w:color w:val="FFFFFF" w:themeColor="background1"/>
                <w:sz w:val="48"/>
                <w:szCs w:val="48"/>
              </w:rPr>
              <w:t>BY OWNER</w:t>
            </w:r>
          </w:p>
        </w:tc>
        <w:tc>
          <w:tcPr>
            <w:tcW w:w="7674" w:type="dxa"/>
            <w:gridSpan w:val="2"/>
            <w:shd w:val="clear" w:color="auto" w:fill="2E74B5" w:themeFill="accent1" w:themeFillShade="BF"/>
            <w:tcMar>
              <w:right w:w="360" w:type="dxa"/>
            </w:tcMar>
            <w:vAlign w:val="center"/>
          </w:tcPr>
          <w:p w:rsidR="006F2430" w:rsidRPr="000A0F6C" w:rsidRDefault="006F2430" w:rsidP="00B16124">
            <w:pPr>
              <w:jc w:val="right"/>
              <w:rPr>
                <w:b/>
                <w:color w:val="FFFFFF" w:themeColor="background1"/>
                <w:sz w:val="72"/>
                <w:szCs w:val="72"/>
              </w:rPr>
            </w:pPr>
            <w:r w:rsidRPr="000A0F6C">
              <w:rPr>
                <w:b/>
                <w:color w:val="FFFFFF" w:themeColor="background1"/>
                <w:sz w:val="72"/>
                <w:szCs w:val="72"/>
              </w:rPr>
              <w:t>$</w:t>
            </w:r>
            <w:r w:rsidR="000A0F6C">
              <w:rPr>
                <w:b/>
                <w:color w:val="FFFFFF" w:themeColor="background1"/>
                <w:sz w:val="72"/>
                <w:szCs w:val="72"/>
              </w:rPr>
              <w:t>3</w:t>
            </w:r>
            <w:r w:rsidRPr="000A0F6C">
              <w:rPr>
                <w:b/>
                <w:color w:val="FFFFFF" w:themeColor="background1"/>
                <w:sz w:val="72"/>
                <w:szCs w:val="72"/>
              </w:rPr>
              <w:t>43,210</w:t>
            </w:r>
          </w:p>
          <w:p w:rsidR="006F2430" w:rsidRDefault="006F2430" w:rsidP="00B16124">
            <w:pPr>
              <w:jc w:val="right"/>
            </w:pPr>
            <w:r w:rsidRPr="001A5D9B">
              <w:rPr>
                <w:color w:val="FFFFFF" w:themeColor="background1"/>
                <w:sz w:val="36"/>
                <w:szCs w:val="36"/>
              </w:rPr>
              <w:t>1234 Any Street, City Name, ST 12345</w:t>
            </w:r>
          </w:p>
        </w:tc>
      </w:tr>
      <w:tr w:rsidR="006F2430" w:rsidRPr="005D6010" w:rsidTr="00BE68C1">
        <w:trPr>
          <w:trHeight w:val="2160"/>
        </w:trPr>
        <w:tc>
          <w:tcPr>
            <w:tcW w:w="7673" w:type="dxa"/>
            <w:gridSpan w:val="2"/>
            <w:vMerge w:val="restart"/>
            <w:shd w:val="clear" w:color="auto" w:fill="auto"/>
            <w:vAlign w:val="center"/>
          </w:tcPr>
          <w:p w:rsidR="006F2430" w:rsidRDefault="000A0F6C" w:rsidP="000A0F6C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E560302" wp14:editId="44BE6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-405765</wp:posOffset>
                  </wp:positionV>
                  <wp:extent cx="4933950" cy="35528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w-home-1553256_960_720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7" b="9947"/>
                          <a:stretch/>
                        </pic:blipFill>
                        <pic:spPr bwMode="auto">
                          <a:xfrm>
                            <a:off x="0" y="0"/>
                            <a:ext cx="4933950" cy="3552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tcBorders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F2430" w:rsidRPr="006F2430" w:rsidRDefault="006F2430" w:rsidP="000A0F6C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3,200 sq. ft.</w:t>
            </w:r>
          </w:p>
          <w:p w:rsidR="006F2430" w:rsidRPr="006F2430" w:rsidRDefault="006F2430" w:rsidP="000A0F6C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4 Bedrooms</w:t>
            </w:r>
          </w:p>
          <w:p w:rsidR="006F2430" w:rsidRPr="006F2430" w:rsidRDefault="006F2430" w:rsidP="000A0F6C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3.5 Bathrooms</w:t>
            </w:r>
          </w:p>
          <w:p w:rsidR="006F2430" w:rsidRPr="005D6010" w:rsidRDefault="006F2430" w:rsidP="000A0F6C">
            <w:pPr>
              <w:jc w:val="center"/>
              <w:rPr>
                <w:color w:val="1F4E79" w:themeColor="accent1" w:themeShade="80"/>
              </w:rPr>
            </w:pPr>
            <w:r w:rsidRPr="006F2430">
              <w:rPr>
                <w:color w:val="1F4E79" w:themeColor="accent1" w:themeShade="80"/>
                <w:sz w:val="36"/>
                <w:szCs w:val="36"/>
              </w:rPr>
              <w:t>3 Car Garage</w:t>
            </w:r>
          </w:p>
        </w:tc>
      </w:tr>
      <w:tr w:rsidR="006F2430" w:rsidRPr="005D6010" w:rsidTr="00BE68C1">
        <w:trPr>
          <w:trHeight w:val="2160"/>
        </w:trPr>
        <w:tc>
          <w:tcPr>
            <w:tcW w:w="7673" w:type="dxa"/>
            <w:gridSpan w:val="2"/>
            <w:vMerge/>
            <w:tcBorders>
              <w:top w:val="single" w:sz="4" w:space="0" w:color="9CC2E5" w:themeColor="accent1" w:themeTint="99"/>
            </w:tcBorders>
            <w:shd w:val="clear" w:color="auto" w:fill="auto"/>
          </w:tcPr>
          <w:p w:rsidR="006F2430" w:rsidRDefault="006F2430" w:rsidP="00B16124"/>
        </w:tc>
        <w:tc>
          <w:tcPr>
            <w:tcW w:w="3837" w:type="dxa"/>
            <w:tcBorders>
              <w:top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F2430" w:rsidRPr="00B23AB4" w:rsidRDefault="006F2430" w:rsidP="00B16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Walk-in closet in master bedroom</w:t>
            </w:r>
          </w:p>
          <w:p w:rsidR="006F2430" w:rsidRPr="00B23AB4" w:rsidRDefault="006F2430" w:rsidP="00B16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Laundry room</w:t>
            </w:r>
          </w:p>
          <w:p w:rsidR="006F2430" w:rsidRPr="00B23AB4" w:rsidRDefault="006F2430" w:rsidP="00B16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Energy-Star rated windows</w:t>
            </w:r>
          </w:p>
          <w:p w:rsidR="006F2430" w:rsidRPr="00B23AB4" w:rsidRDefault="006F2430" w:rsidP="00B161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Programmable thermostat</w:t>
            </w:r>
          </w:p>
          <w:p w:rsidR="006F2430" w:rsidRPr="005D6010" w:rsidRDefault="006F2430" w:rsidP="00B16124">
            <w:pPr>
              <w:spacing w:line="276" w:lineRule="auto"/>
              <w:jc w:val="center"/>
              <w:rPr>
                <w:color w:val="1F4E79" w:themeColor="accent1" w:themeShade="80"/>
              </w:rPr>
            </w:pPr>
            <w:r w:rsidRPr="00B23AB4">
              <w:rPr>
                <w:rFonts w:cs="Times New Roman"/>
                <w:color w:val="1F4E79" w:themeColor="accent1" w:themeShade="80"/>
                <w:sz w:val="24"/>
                <w:szCs w:val="24"/>
              </w:rPr>
              <w:t>Granite countertop in the kitchen</w:t>
            </w:r>
          </w:p>
        </w:tc>
      </w:tr>
      <w:tr w:rsidR="006F2430" w:rsidRPr="005D6010" w:rsidTr="00B16124">
        <w:trPr>
          <w:trHeight w:val="1080"/>
        </w:trPr>
        <w:tc>
          <w:tcPr>
            <w:tcW w:w="11510" w:type="dxa"/>
            <w:gridSpan w:val="3"/>
            <w:shd w:val="clear" w:color="auto" w:fill="BDD6EE" w:themeFill="accent1" w:themeFillTint="66"/>
            <w:vAlign w:val="center"/>
          </w:tcPr>
          <w:p w:rsidR="006F2430" w:rsidRPr="005D6010" w:rsidRDefault="006F2430" w:rsidP="00B16124">
            <w:pPr>
              <w:jc w:val="center"/>
              <w:rPr>
                <w:color w:val="1F4E79" w:themeColor="accent1" w:themeShade="80"/>
              </w:rPr>
            </w:pPr>
            <w:r w:rsidRPr="005D6010">
              <w:rPr>
                <w:rFonts w:cs="Times New Roman"/>
                <w:b/>
                <w:color w:val="1F4E79" w:themeColor="accent1" w:themeShade="80"/>
                <w:sz w:val="34"/>
                <w:szCs w:val="34"/>
              </w:rPr>
              <w:t>Contact Owner:</w:t>
            </w:r>
            <w:r w:rsidRPr="005D6010">
              <w:rPr>
                <w:rFonts w:cs="Times New Roman"/>
                <w:color w:val="1F4E79" w:themeColor="accent1" w:themeShade="80"/>
                <w:sz w:val="34"/>
                <w:szCs w:val="34"/>
              </w:rPr>
              <w:t xml:space="preserve">  Roger Smith  |  (123) 456-7890  |  rsmith@email.com</w:t>
            </w:r>
          </w:p>
        </w:tc>
      </w:tr>
    </w:tbl>
    <w:p w:rsidR="00D5165E" w:rsidRDefault="00D5165E" w:rsidP="005D6010"/>
    <w:sectPr w:rsidR="00D5165E" w:rsidSect="00A20237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37"/>
    <w:rsid w:val="000A0F6C"/>
    <w:rsid w:val="005D6010"/>
    <w:rsid w:val="006F2430"/>
    <w:rsid w:val="00736D6C"/>
    <w:rsid w:val="00A20237"/>
    <w:rsid w:val="00B23AB4"/>
    <w:rsid w:val="00BE68C1"/>
    <w:rsid w:val="00D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9687-7468-487C-B008-6727230F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548</Characters>
  <Application>Microsoft Office Word</Application>
  <DocSecurity>0</DocSecurity>
  <Lines>78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FSBO Flyer Template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FSBO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2016-09-19T21:14:00Z</dcterms:created>
  <dcterms:modified xsi:type="dcterms:W3CDTF">2016-09-19T21:14:00Z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